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1F" w:rsidRPr="003E06E4" w:rsidRDefault="00D3261F" w:rsidP="00D3261F">
      <w:pPr>
        <w:spacing w:line="480" w:lineRule="auto"/>
        <w:ind w:left="454"/>
        <w:jc w:val="center"/>
        <w:rPr>
          <w:rFonts w:eastAsia="標楷體"/>
          <w:sz w:val="40"/>
          <w:szCs w:val="40"/>
        </w:rPr>
      </w:pPr>
      <w:r w:rsidRPr="003E06E4">
        <w:rPr>
          <w:rFonts w:eastAsia="標楷體" w:hint="eastAsia"/>
          <w:sz w:val="40"/>
          <w:szCs w:val="40"/>
        </w:rPr>
        <w:t>108</w:t>
      </w:r>
      <w:proofErr w:type="gramStart"/>
      <w:r>
        <w:rPr>
          <w:rFonts w:eastAsia="標楷體" w:hint="eastAsia"/>
          <w:sz w:val="40"/>
          <w:szCs w:val="40"/>
        </w:rPr>
        <w:t>學年度童綜合</w:t>
      </w:r>
      <w:proofErr w:type="gramEnd"/>
      <w:r>
        <w:rPr>
          <w:rFonts w:eastAsia="標楷體" w:hint="eastAsia"/>
          <w:sz w:val="40"/>
          <w:szCs w:val="40"/>
        </w:rPr>
        <w:t>醫院物理治療實習生錄取名單</w:t>
      </w:r>
    </w:p>
    <w:p w:rsidR="00B20942" w:rsidRDefault="00D3261F" w:rsidP="00D3261F">
      <w:pPr>
        <w:spacing w:line="480" w:lineRule="auto"/>
        <w:ind w:left="454"/>
        <w:jc w:val="both"/>
        <w:rPr>
          <w:rFonts w:eastAsia="標楷體"/>
          <w:sz w:val="40"/>
          <w:szCs w:val="40"/>
        </w:rPr>
      </w:pPr>
      <w:r w:rsidRPr="0019077F">
        <w:rPr>
          <w:rFonts w:eastAsia="標楷體" w:hint="eastAsia"/>
          <w:color w:val="FF0000"/>
          <w:sz w:val="40"/>
          <w:szCs w:val="40"/>
          <w:shd w:val="pct15" w:color="auto" w:fill="FFFFFF"/>
        </w:rPr>
        <w:t>實際</w:t>
      </w:r>
      <w:r>
        <w:rPr>
          <w:rFonts w:eastAsia="標楷體" w:hint="eastAsia"/>
          <w:sz w:val="40"/>
          <w:szCs w:val="40"/>
          <w:shd w:val="pct15" w:color="auto" w:fill="FFFFFF"/>
        </w:rPr>
        <w:t>遴選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實習</w:t>
      </w:r>
      <w:r>
        <w:rPr>
          <w:rFonts w:eastAsia="標楷體" w:hint="eastAsia"/>
          <w:sz w:val="40"/>
          <w:szCs w:val="40"/>
          <w:shd w:val="pct15" w:color="auto" w:fill="FFFFFF"/>
        </w:rPr>
        <w:t>名額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『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B1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＋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B2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＋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B3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』期程中，各校</w:t>
      </w:r>
      <w:proofErr w:type="gramStart"/>
      <w:r w:rsidRPr="00B20942">
        <w:rPr>
          <w:rFonts w:eastAsia="標楷體" w:hint="eastAsia"/>
          <w:sz w:val="40"/>
          <w:szCs w:val="40"/>
          <w:shd w:val="pct15" w:color="auto" w:fill="FFFFFF"/>
        </w:rPr>
        <w:t>實習容額總計</w:t>
      </w:r>
      <w:proofErr w:type="gramEnd"/>
      <w:r w:rsidRPr="00B20942">
        <w:rPr>
          <w:rFonts w:eastAsia="標楷體" w:hint="eastAsia"/>
          <w:sz w:val="40"/>
          <w:szCs w:val="40"/>
          <w:shd w:val="pct15" w:color="auto" w:fill="FFFFFF"/>
        </w:rPr>
        <w:t>招收</w:t>
      </w:r>
      <w:r>
        <w:rPr>
          <w:rFonts w:eastAsia="標楷體" w:hint="eastAsia"/>
          <w:color w:val="FF0000"/>
          <w:sz w:val="40"/>
          <w:szCs w:val="40"/>
          <w:shd w:val="pct15" w:color="auto" w:fill="FFFFFF"/>
        </w:rPr>
        <w:t>7</w:t>
      </w:r>
      <w:r w:rsidRPr="00B20942">
        <w:rPr>
          <w:rFonts w:eastAsia="標楷體" w:hint="eastAsia"/>
          <w:color w:val="FF0000"/>
          <w:sz w:val="40"/>
          <w:szCs w:val="40"/>
          <w:shd w:val="pct15" w:color="auto" w:fill="FFFFFF"/>
        </w:rPr>
        <w:t>名</w:t>
      </w:r>
      <w:r>
        <w:rPr>
          <w:rFonts w:eastAsia="標楷體" w:hint="eastAsia"/>
          <w:color w:val="FF0000"/>
          <w:sz w:val="40"/>
          <w:szCs w:val="40"/>
          <w:shd w:val="pct15" w:color="auto" w:fill="FFFFFF"/>
        </w:rPr>
        <w:t xml:space="preserve"> </w:t>
      </w:r>
      <w:r>
        <w:rPr>
          <w:rFonts w:eastAsia="標楷體" w:hint="eastAsia"/>
          <w:sz w:val="40"/>
          <w:szCs w:val="40"/>
        </w:rPr>
        <w:t>(</w:t>
      </w:r>
      <w:r w:rsidRPr="00B20942">
        <w:rPr>
          <w:rFonts w:eastAsia="標楷體" w:hint="eastAsia"/>
          <w:sz w:val="40"/>
          <w:szCs w:val="40"/>
        </w:rPr>
        <w:t>分別為弘光</w:t>
      </w:r>
      <w:r>
        <w:rPr>
          <w:rFonts w:eastAsia="標楷體" w:hint="eastAsia"/>
          <w:sz w:val="40"/>
          <w:szCs w:val="40"/>
        </w:rPr>
        <w:t>2</w:t>
      </w:r>
      <w:r w:rsidRPr="00B20942">
        <w:rPr>
          <w:rFonts w:eastAsia="標楷體" w:hint="eastAsia"/>
          <w:sz w:val="40"/>
          <w:szCs w:val="40"/>
        </w:rPr>
        <w:t>名、中山</w:t>
      </w:r>
      <w:r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名</w:t>
      </w:r>
      <w:r w:rsidRPr="00B20942">
        <w:rPr>
          <w:rFonts w:eastAsia="標楷體" w:hint="eastAsia"/>
          <w:sz w:val="40"/>
          <w:szCs w:val="40"/>
        </w:rPr>
        <w:t>、</w:t>
      </w:r>
      <w:r>
        <w:rPr>
          <w:rFonts w:eastAsia="標楷體" w:hint="eastAsia"/>
          <w:sz w:val="40"/>
          <w:szCs w:val="40"/>
        </w:rPr>
        <w:t>中國</w:t>
      </w:r>
      <w:r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名、</w:t>
      </w:r>
      <w:r w:rsidRPr="00B20942">
        <w:rPr>
          <w:rFonts w:eastAsia="標楷體" w:hint="eastAsia"/>
          <w:sz w:val="40"/>
          <w:szCs w:val="40"/>
        </w:rPr>
        <w:t>慈惠</w:t>
      </w:r>
      <w:r>
        <w:rPr>
          <w:rFonts w:eastAsia="標楷體" w:hint="eastAsia"/>
          <w:sz w:val="40"/>
          <w:szCs w:val="40"/>
        </w:rPr>
        <w:t>3</w:t>
      </w:r>
      <w:r w:rsidRPr="00B20942">
        <w:rPr>
          <w:rFonts w:eastAsia="標楷體" w:hint="eastAsia"/>
          <w:sz w:val="40"/>
          <w:szCs w:val="40"/>
        </w:rPr>
        <w:t>名</w:t>
      </w:r>
      <w:r>
        <w:rPr>
          <w:rFonts w:eastAsia="標楷體" w:hint="eastAsia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；</w:t>
      </w:r>
      <w:r>
        <w:rPr>
          <w:rFonts w:eastAsia="標楷體" w:hint="eastAsia"/>
          <w:sz w:val="40"/>
          <w:szCs w:val="40"/>
          <w:shd w:val="pct15" w:color="auto" w:fill="FFFFFF"/>
        </w:rPr>
        <w:t>而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『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B2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＋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B3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＋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B4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』期程</w:t>
      </w:r>
      <w:r>
        <w:rPr>
          <w:rFonts w:eastAsia="標楷體" w:hint="eastAsia"/>
          <w:sz w:val="40"/>
          <w:szCs w:val="40"/>
          <w:shd w:val="pct15" w:color="auto" w:fill="FFFFFF"/>
        </w:rPr>
        <w:t>中</w:t>
      </w:r>
      <w:r w:rsidRPr="00B20942">
        <w:rPr>
          <w:rFonts w:eastAsia="標楷體" w:hint="eastAsia"/>
          <w:sz w:val="40"/>
          <w:szCs w:val="40"/>
          <w:shd w:val="pct15" w:color="auto" w:fill="FFFFFF"/>
        </w:rPr>
        <w:t>：合計</w:t>
      </w:r>
      <w:proofErr w:type="gramStart"/>
      <w:r w:rsidRPr="00B20942">
        <w:rPr>
          <w:rFonts w:eastAsia="標楷體" w:hint="eastAsia"/>
          <w:sz w:val="40"/>
          <w:szCs w:val="40"/>
          <w:shd w:val="pct15" w:color="auto" w:fill="FFFFFF"/>
        </w:rPr>
        <w:t>實習容額為</w:t>
      </w:r>
      <w:proofErr w:type="gramEnd"/>
      <w:r>
        <w:rPr>
          <w:rFonts w:eastAsia="標楷體" w:hint="eastAsia"/>
          <w:color w:val="FF0000"/>
          <w:sz w:val="40"/>
          <w:szCs w:val="40"/>
          <w:shd w:val="pct15" w:color="auto" w:fill="FFFFFF"/>
        </w:rPr>
        <w:t>3</w:t>
      </w:r>
      <w:r w:rsidRPr="00B20942">
        <w:rPr>
          <w:rFonts w:eastAsia="標楷體" w:hint="eastAsia"/>
          <w:color w:val="FF0000"/>
          <w:sz w:val="40"/>
          <w:szCs w:val="40"/>
          <w:shd w:val="pct15" w:color="auto" w:fill="FFFFFF"/>
        </w:rPr>
        <w:t>名</w:t>
      </w:r>
      <w:r>
        <w:rPr>
          <w:rFonts w:eastAsia="標楷體" w:hint="eastAsia"/>
          <w:color w:val="FF0000"/>
          <w:sz w:val="40"/>
          <w:szCs w:val="40"/>
          <w:shd w:val="pct15" w:color="auto" w:fill="FFFFFF"/>
        </w:rPr>
        <w:t xml:space="preserve"> </w:t>
      </w:r>
      <w:r w:rsidRPr="00B20942">
        <w:rPr>
          <w:rFonts w:eastAsia="標楷體" w:hint="eastAsia"/>
          <w:sz w:val="40"/>
          <w:szCs w:val="40"/>
        </w:rPr>
        <w:t>(</w:t>
      </w:r>
      <w:r w:rsidRPr="00B20942">
        <w:rPr>
          <w:rFonts w:eastAsia="標楷體" w:hint="eastAsia"/>
          <w:sz w:val="40"/>
          <w:szCs w:val="40"/>
        </w:rPr>
        <w:t>分別為弘光</w:t>
      </w:r>
      <w:r w:rsidRPr="00B20942">
        <w:rPr>
          <w:rFonts w:eastAsia="標楷體" w:hint="eastAsia"/>
          <w:sz w:val="40"/>
          <w:szCs w:val="40"/>
        </w:rPr>
        <w:t>1</w:t>
      </w:r>
      <w:r w:rsidRPr="00B20942">
        <w:rPr>
          <w:rFonts w:eastAsia="標楷體" w:hint="eastAsia"/>
          <w:sz w:val="40"/>
          <w:szCs w:val="40"/>
        </w:rPr>
        <w:t>名、中國</w:t>
      </w:r>
      <w:r>
        <w:rPr>
          <w:rFonts w:eastAsia="標楷體" w:hint="eastAsia"/>
          <w:sz w:val="40"/>
          <w:szCs w:val="40"/>
        </w:rPr>
        <w:t>1</w:t>
      </w:r>
      <w:r w:rsidRPr="00B20942">
        <w:rPr>
          <w:rFonts w:eastAsia="標楷體" w:hint="eastAsia"/>
          <w:sz w:val="40"/>
          <w:szCs w:val="40"/>
        </w:rPr>
        <w:t>名、中山</w:t>
      </w:r>
      <w:r>
        <w:rPr>
          <w:rFonts w:eastAsia="標楷體" w:hint="eastAsia"/>
          <w:sz w:val="40"/>
          <w:szCs w:val="40"/>
        </w:rPr>
        <w:t>1</w:t>
      </w:r>
      <w:r w:rsidRPr="00B20942">
        <w:rPr>
          <w:rFonts w:eastAsia="標楷體" w:hint="eastAsia"/>
          <w:sz w:val="40"/>
          <w:szCs w:val="40"/>
        </w:rPr>
        <w:t>名</w:t>
      </w:r>
      <w:r w:rsidRPr="00B20942">
        <w:rPr>
          <w:rFonts w:eastAsia="標楷體" w:hint="eastAsia"/>
          <w:sz w:val="40"/>
          <w:szCs w:val="40"/>
        </w:rPr>
        <w:t>)</w:t>
      </w:r>
      <w:r w:rsidRPr="00B20942">
        <w:rPr>
          <w:rFonts w:eastAsia="標楷體" w:hint="eastAsia"/>
          <w:sz w:val="40"/>
          <w:szCs w:val="40"/>
        </w:rPr>
        <w:t>。</w:t>
      </w:r>
      <w:r>
        <w:rPr>
          <w:rFonts w:eastAsia="標楷體" w:hint="eastAsia"/>
          <w:sz w:val="40"/>
          <w:szCs w:val="40"/>
        </w:rPr>
        <w:t>請各校留意</w:t>
      </w:r>
      <w:proofErr w:type="gramStart"/>
      <w:r>
        <w:rPr>
          <w:rFonts w:eastAsia="標楷體" w:hint="eastAsia"/>
          <w:sz w:val="40"/>
          <w:szCs w:val="40"/>
        </w:rPr>
        <w:t>實習</w:t>
      </w:r>
      <w:r w:rsidRPr="0019077F">
        <w:rPr>
          <w:rFonts w:eastAsia="標楷體" w:hint="eastAsia"/>
          <w:color w:val="FF0000"/>
          <w:sz w:val="40"/>
          <w:szCs w:val="40"/>
        </w:rPr>
        <w:t>容額不變</w:t>
      </w:r>
      <w:proofErr w:type="gramEnd"/>
      <w:r>
        <w:rPr>
          <w:rFonts w:eastAsia="標楷體" w:hint="eastAsia"/>
          <w:sz w:val="40"/>
          <w:szCs w:val="40"/>
        </w:rPr>
        <w:t>，如果正取同學取消實習意願，請按備取順序遞補名額，</w:t>
      </w:r>
      <w:proofErr w:type="gramStart"/>
      <w:r w:rsidRPr="004B1F23">
        <w:rPr>
          <w:rFonts w:eastAsia="標楷體" w:hint="eastAsia"/>
          <w:sz w:val="40"/>
          <w:szCs w:val="40"/>
        </w:rPr>
        <w:t>惠請各</w:t>
      </w:r>
      <w:proofErr w:type="gramEnd"/>
      <w:r w:rsidRPr="004B1F23">
        <w:rPr>
          <w:rFonts w:eastAsia="標楷體" w:hint="eastAsia"/>
          <w:sz w:val="40"/>
          <w:szCs w:val="40"/>
        </w:rPr>
        <w:t>校承辦教師於</w:t>
      </w:r>
      <w:r>
        <w:rPr>
          <w:rFonts w:eastAsia="標楷體" w:hint="eastAsia"/>
          <w:color w:val="FF0000"/>
          <w:sz w:val="40"/>
          <w:szCs w:val="40"/>
        </w:rPr>
        <w:t>108</w:t>
      </w:r>
      <w:r w:rsidRPr="004B1F23">
        <w:rPr>
          <w:rFonts w:eastAsia="標楷體" w:hint="eastAsia"/>
          <w:color w:val="FF0000"/>
          <w:sz w:val="40"/>
          <w:szCs w:val="40"/>
        </w:rPr>
        <w:t>年</w:t>
      </w:r>
      <w:r w:rsidRPr="004B1F23">
        <w:rPr>
          <w:rFonts w:eastAsia="標楷體" w:hint="eastAsia"/>
          <w:color w:val="FF0000"/>
          <w:sz w:val="40"/>
          <w:szCs w:val="40"/>
        </w:rPr>
        <w:t>3</w:t>
      </w:r>
      <w:r w:rsidRPr="004B1F23">
        <w:rPr>
          <w:rFonts w:eastAsia="標楷體" w:hint="eastAsia"/>
          <w:color w:val="FF0000"/>
          <w:sz w:val="40"/>
          <w:szCs w:val="40"/>
        </w:rPr>
        <w:t>月</w:t>
      </w:r>
      <w:r>
        <w:rPr>
          <w:rFonts w:eastAsia="標楷體" w:hint="eastAsia"/>
          <w:color w:val="FF0000"/>
          <w:sz w:val="40"/>
          <w:szCs w:val="40"/>
        </w:rPr>
        <w:t>29</w:t>
      </w:r>
      <w:r w:rsidRPr="004B1F23">
        <w:rPr>
          <w:rFonts w:eastAsia="標楷體" w:hint="eastAsia"/>
          <w:color w:val="FF0000"/>
          <w:sz w:val="40"/>
          <w:szCs w:val="40"/>
        </w:rPr>
        <w:t>日</w:t>
      </w:r>
      <w:r>
        <w:rPr>
          <w:rFonts w:eastAsia="標楷體" w:hint="eastAsia"/>
          <w:color w:val="FF0000"/>
          <w:sz w:val="40"/>
          <w:szCs w:val="40"/>
        </w:rPr>
        <w:t>(</w:t>
      </w:r>
      <w:r>
        <w:rPr>
          <w:rFonts w:eastAsia="標楷體" w:hint="eastAsia"/>
          <w:color w:val="FF0000"/>
          <w:sz w:val="40"/>
          <w:szCs w:val="40"/>
        </w:rPr>
        <w:t>五</w:t>
      </w:r>
      <w:r>
        <w:rPr>
          <w:rFonts w:eastAsia="標楷體" w:hint="eastAsia"/>
          <w:color w:val="FF0000"/>
          <w:sz w:val="40"/>
          <w:szCs w:val="40"/>
        </w:rPr>
        <w:t>)</w:t>
      </w:r>
      <w:r w:rsidRPr="004B1F23">
        <w:rPr>
          <w:rFonts w:eastAsia="標楷體" w:hint="eastAsia"/>
          <w:sz w:val="40"/>
          <w:szCs w:val="40"/>
        </w:rPr>
        <w:t>前與錄取學生完成確認後，再以</w:t>
      </w:r>
      <w:r w:rsidRPr="004B1F23">
        <w:rPr>
          <w:rFonts w:eastAsia="標楷體" w:hint="eastAsia"/>
          <w:sz w:val="40"/>
          <w:szCs w:val="40"/>
        </w:rPr>
        <w:t>e-mail</w:t>
      </w:r>
      <w:r w:rsidRPr="004B1F23">
        <w:rPr>
          <w:rFonts w:eastAsia="標楷體" w:hint="eastAsia"/>
          <w:sz w:val="40"/>
          <w:szCs w:val="40"/>
        </w:rPr>
        <w:t>：</w:t>
      </w:r>
      <w:r w:rsidRPr="00883314">
        <w:rPr>
          <w:rFonts w:eastAsia="標楷體"/>
          <w:sz w:val="40"/>
          <w:szCs w:val="40"/>
        </w:rPr>
        <w:t>t8368@ms.sltung.com.tw (</w:t>
      </w:r>
      <w:r w:rsidRPr="00883314">
        <w:rPr>
          <w:rFonts w:eastAsia="標楷體" w:hint="eastAsia"/>
          <w:sz w:val="40"/>
          <w:szCs w:val="40"/>
        </w:rPr>
        <w:t>組長</w:t>
      </w:r>
      <w:proofErr w:type="gramStart"/>
      <w:r>
        <w:rPr>
          <w:rFonts w:eastAsia="標楷體" w:hint="eastAsia"/>
          <w:sz w:val="40"/>
          <w:szCs w:val="40"/>
        </w:rPr>
        <w:t>歐鎧嘉物理</w:t>
      </w:r>
      <w:proofErr w:type="gramEnd"/>
      <w:r>
        <w:rPr>
          <w:rFonts w:eastAsia="標楷體" w:hint="eastAsia"/>
          <w:sz w:val="40"/>
          <w:szCs w:val="40"/>
        </w:rPr>
        <w:t>治療師</w:t>
      </w:r>
      <w:r>
        <w:rPr>
          <w:rFonts w:eastAsia="標楷體" w:hint="eastAsia"/>
          <w:sz w:val="40"/>
          <w:szCs w:val="40"/>
        </w:rPr>
        <w:t>)</w:t>
      </w:r>
      <w:r w:rsidRPr="004B1F23">
        <w:rPr>
          <w:rFonts w:eastAsia="標楷體" w:hint="eastAsia"/>
          <w:sz w:val="40"/>
          <w:szCs w:val="40"/>
        </w:rPr>
        <w:t>告知。</w:t>
      </w:r>
    </w:p>
    <w:p w:rsidR="00F8606F" w:rsidRDefault="00D3261F" w:rsidP="00D3261F">
      <w:pPr>
        <w:spacing w:line="480" w:lineRule="auto"/>
        <w:ind w:left="454"/>
        <w:jc w:val="both"/>
        <w:rPr>
          <w:rFonts w:eastAsia="標楷體" w:hint="eastAsia"/>
          <w:sz w:val="40"/>
          <w:szCs w:val="40"/>
        </w:rPr>
      </w:pPr>
      <w:r w:rsidRPr="00B20942">
        <w:rPr>
          <w:rFonts w:eastAsia="標楷體" w:hint="eastAsia"/>
          <w:sz w:val="40"/>
          <w:szCs w:val="40"/>
        </w:rPr>
        <w:t>遴選錄取名單</w:t>
      </w:r>
      <w:r>
        <w:rPr>
          <w:rFonts w:eastAsia="標楷體" w:hint="eastAsia"/>
          <w:sz w:val="40"/>
          <w:szCs w:val="40"/>
        </w:rPr>
        <w:t>：</w:t>
      </w:r>
    </w:p>
    <w:tbl>
      <w:tblPr>
        <w:tblStyle w:val="ab"/>
        <w:tblW w:w="0" w:type="auto"/>
        <w:tblInd w:w="454" w:type="dxa"/>
        <w:tblLook w:val="04A0" w:firstRow="1" w:lastRow="0" w:firstColumn="1" w:lastColumn="0" w:noHBand="0" w:noVBand="1"/>
      </w:tblPr>
      <w:tblGrid>
        <w:gridCol w:w="3056"/>
        <w:gridCol w:w="2127"/>
        <w:gridCol w:w="2105"/>
        <w:gridCol w:w="2439"/>
      </w:tblGrid>
      <w:tr w:rsidR="00D3261F" w:rsidRPr="003E06E4" w:rsidTr="00F13E97">
        <w:trPr>
          <w:trHeight w:val="416"/>
        </w:trPr>
        <w:tc>
          <w:tcPr>
            <w:tcW w:w="3056" w:type="dxa"/>
            <w:vAlign w:val="center"/>
          </w:tcPr>
          <w:p w:rsidR="00D3261F" w:rsidRPr="003E06E4" w:rsidRDefault="00D3261F" w:rsidP="00EF1A57">
            <w:pPr>
              <w:jc w:val="center"/>
              <w:rPr>
                <w:rFonts w:ascii="新細明體" w:hAnsi="新細明體" w:cs="新細明體"/>
                <w:b/>
                <w:color w:val="000000"/>
                <w:sz w:val="28"/>
              </w:rPr>
            </w:pPr>
            <w:r w:rsidRPr="003E06E4">
              <w:rPr>
                <w:rFonts w:ascii="新細明體" w:hAnsi="新細明體" w:cs="新細明體" w:hint="eastAsia"/>
                <w:b/>
                <w:color w:val="000000"/>
                <w:sz w:val="28"/>
              </w:rPr>
              <w:t>學校</w:t>
            </w:r>
          </w:p>
        </w:tc>
        <w:tc>
          <w:tcPr>
            <w:tcW w:w="2127" w:type="dxa"/>
            <w:vAlign w:val="center"/>
          </w:tcPr>
          <w:p w:rsidR="00D3261F" w:rsidRPr="003E06E4" w:rsidRDefault="00D3261F" w:rsidP="00EF1A57">
            <w:pPr>
              <w:spacing w:line="480" w:lineRule="auto"/>
              <w:jc w:val="center"/>
              <w:rPr>
                <w:rFonts w:eastAsia="標楷體"/>
                <w:b/>
                <w:sz w:val="28"/>
              </w:rPr>
            </w:pPr>
            <w:r w:rsidRPr="003E06E4">
              <w:rPr>
                <w:rFonts w:eastAsia="標楷體" w:hint="eastAsia"/>
                <w:b/>
                <w:sz w:val="28"/>
              </w:rPr>
              <w:t>姓名</w:t>
            </w:r>
          </w:p>
        </w:tc>
        <w:tc>
          <w:tcPr>
            <w:tcW w:w="2105" w:type="dxa"/>
            <w:vAlign w:val="center"/>
          </w:tcPr>
          <w:p w:rsidR="00D3261F" w:rsidRPr="003E06E4" w:rsidRDefault="00D3261F" w:rsidP="00EF1A57">
            <w:pPr>
              <w:spacing w:line="480" w:lineRule="auto"/>
              <w:jc w:val="center"/>
              <w:rPr>
                <w:rFonts w:eastAsia="標楷體"/>
                <w:b/>
                <w:sz w:val="28"/>
              </w:rPr>
            </w:pPr>
            <w:r w:rsidRPr="003E06E4">
              <w:rPr>
                <w:rFonts w:eastAsia="標楷體" w:hint="eastAsia"/>
                <w:b/>
                <w:sz w:val="28"/>
              </w:rPr>
              <w:t>錄取情形</w:t>
            </w:r>
          </w:p>
        </w:tc>
        <w:tc>
          <w:tcPr>
            <w:tcW w:w="2439" w:type="dxa"/>
            <w:vAlign w:val="center"/>
          </w:tcPr>
          <w:p w:rsidR="00D3261F" w:rsidRPr="003E06E4" w:rsidRDefault="00D3261F" w:rsidP="00EF1A57">
            <w:pPr>
              <w:spacing w:line="480" w:lineRule="auto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3E06E4">
              <w:rPr>
                <w:rFonts w:eastAsia="標楷體" w:hint="eastAsia"/>
                <w:b/>
                <w:sz w:val="28"/>
              </w:rPr>
              <w:t>制別</w:t>
            </w:r>
            <w:proofErr w:type="gramEnd"/>
          </w:p>
        </w:tc>
      </w:tr>
      <w:tr w:rsidR="00F13E97" w:rsidRPr="000B6B86" w:rsidTr="00F13E97">
        <w:trPr>
          <w:trHeight w:val="361"/>
        </w:trPr>
        <w:tc>
          <w:tcPr>
            <w:tcW w:w="3056" w:type="dxa"/>
          </w:tcPr>
          <w:p w:rsidR="00F13E97" w:rsidRPr="003E06E4" w:rsidRDefault="00F13E97" w:rsidP="00EF1A57">
            <w:pPr>
              <w:jc w:val="center"/>
              <w:rPr>
                <w:rFonts w:ascii="新細明體" w:hAnsi="新細明體" w:cs="新細明體"/>
                <w:color w:val="000000"/>
                <w:sz w:val="28"/>
              </w:rPr>
            </w:pPr>
            <w:r w:rsidRPr="003E06E4">
              <w:rPr>
                <w:rFonts w:hint="eastAsia"/>
                <w:color w:val="000000"/>
                <w:sz w:val="28"/>
              </w:rPr>
              <w:t>中國醫藥大學</w:t>
            </w:r>
          </w:p>
        </w:tc>
        <w:tc>
          <w:tcPr>
            <w:tcW w:w="2127" w:type="dxa"/>
          </w:tcPr>
          <w:p w:rsidR="00F13E97" w:rsidRPr="003E06E4" w:rsidRDefault="00F13E97" w:rsidP="00EF1A57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3E06E4">
              <w:rPr>
                <w:rFonts w:eastAsia="標楷體" w:hint="eastAsia"/>
                <w:sz w:val="28"/>
              </w:rPr>
              <w:t>陳德祐</w:t>
            </w:r>
          </w:p>
        </w:tc>
        <w:tc>
          <w:tcPr>
            <w:tcW w:w="2105" w:type="dxa"/>
          </w:tcPr>
          <w:p w:rsidR="00F13E97" w:rsidRPr="003E06E4" w:rsidRDefault="00F13E97" w:rsidP="00EF1A57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3E06E4">
              <w:rPr>
                <w:rFonts w:eastAsia="標楷體" w:hint="eastAsia"/>
                <w:color w:val="FF0000"/>
                <w:sz w:val="28"/>
              </w:rPr>
              <w:t>正取</w:t>
            </w:r>
          </w:p>
        </w:tc>
        <w:tc>
          <w:tcPr>
            <w:tcW w:w="2439" w:type="dxa"/>
          </w:tcPr>
          <w:p w:rsidR="00F13E97" w:rsidRPr="003E06E4" w:rsidRDefault="00F13E97" w:rsidP="00EF1A57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3E06E4">
              <w:rPr>
                <w:rFonts w:hint="eastAsia"/>
                <w:color w:val="000000"/>
                <w:sz w:val="28"/>
              </w:rPr>
              <w:t>B1+B2+B3</w:t>
            </w:r>
          </w:p>
        </w:tc>
      </w:tr>
      <w:tr w:rsidR="00F13E97" w:rsidRPr="000B6B86" w:rsidTr="00F13E97">
        <w:trPr>
          <w:trHeight w:val="361"/>
        </w:trPr>
        <w:tc>
          <w:tcPr>
            <w:tcW w:w="3056" w:type="dxa"/>
          </w:tcPr>
          <w:p w:rsidR="00F13E97" w:rsidRPr="003E06E4" w:rsidRDefault="00F13E97" w:rsidP="00EF1A57">
            <w:pPr>
              <w:spacing w:line="480" w:lineRule="auto"/>
              <w:jc w:val="center"/>
              <w:rPr>
                <w:rFonts w:eastAsia="標楷體"/>
                <w:b/>
                <w:sz w:val="28"/>
              </w:rPr>
            </w:pPr>
            <w:r w:rsidRPr="003E06E4">
              <w:rPr>
                <w:rFonts w:hint="eastAsia"/>
                <w:color w:val="000000"/>
                <w:sz w:val="28"/>
              </w:rPr>
              <w:t>中國醫藥大學</w:t>
            </w:r>
          </w:p>
        </w:tc>
        <w:tc>
          <w:tcPr>
            <w:tcW w:w="2127" w:type="dxa"/>
          </w:tcPr>
          <w:p w:rsidR="00F13E97" w:rsidRPr="003E06E4" w:rsidRDefault="00F13E97" w:rsidP="00EF1A57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3E06E4">
              <w:rPr>
                <w:rFonts w:eastAsia="標楷體" w:hint="eastAsia"/>
                <w:sz w:val="28"/>
              </w:rPr>
              <w:t>賴哲仁</w:t>
            </w:r>
          </w:p>
        </w:tc>
        <w:tc>
          <w:tcPr>
            <w:tcW w:w="2105" w:type="dxa"/>
          </w:tcPr>
          <w:p w:rsidR="00F13E97" w:rsidRPr="003E06E4" w:rsidRDefault="00F13E97" w:rsidP="00EF1A57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3E06E4">
              <w:rPr>
                <w:rFonts w:eastAsia="標楷體" w:hint="eastAsia"/>
                <w:color w:val="FF0000"/>
                <w:sz w:val="28"/>
              </w:rPr>
              <w:t>正取</w:t>
            </w:r>
          </w:p>
        </w:tc>
        <w:tc>
          <w:tcPr>
            <w:tcW w:w="2439" w:type="dxa"/>
          </w:tcPr>
          <w:p w:rsidR="00F13E97" w:rsidRPr="003E06E4" w:rsidRDefault="00F13E97" w:rsidP="00EF1A57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3E06E4">
              <w:rPr>
                <w:rFonts w:eastAsia="標楷體" w:hint="eastAsia"/>
                <w:sz w:val="28"/>
              </w:rPr>
              <w:t>B2+B3+B4</w:t>
            </w:r>
          </w:p>
        </w:tc>
      </w:tr>
    </w:tbl>
    <w:p w:rsidR="00D3261F" w:rsidRPr="00B20942" w:rsidRDefault="00D3261F" w:rsidP="00B20942">
      <w:pPr>
        <w:spacing w:line="480" w:lineRule="auto"/>
        <w:ind w:left="454"/>
        <w:jc w:val="both"/>
        <w:rPr>
          <w:rFonts w:eastAsia="標楷體"/>
          <w:sz w:val="40"/>
          <w:szCs w:val="40"/>
        </w:rPr>
      </w:pPr>
      <w:bookmarkStart w:id="0" w:name="_GoBack"/>
      <w:bookmarkEnd w:id="0"/>
    </w:p>
    <w:sectPr w:rsidR="00D3261F" w:rsidRPr="00B20942" w:rsidSect="00B209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82" w:rsidRDefault="006E7C82" w:rsidP="00D3261F">
      <w:r>
        <w:separator/>
      </w:r>
    </w:p>
  </w:endnote>
  <w:endnote w:type="continuationSeparator" w:id="0">
    <w:p w:rsidR="006E7C82" w:rsidRDefault="006E7C82" w:rsidP="00D3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82" w:rsidRDefault="006E7C82" w:rsidP="00D3261F">
      <w:r>
        <w:separator/>
      </w:r>
    </w:p>
  </w:footnote>
  <w:footnote w:type="continuationSeparator" w:id="0">
    <w:p w:rsidR="006E7C82" w:rsidRDefault="006E7C82" w:rsidP="00D3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D78"/>
    <w:multiLevelType w:val="multilevel"/>
    <w:tmpl w:val="84E6F6E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1C"/>
    <w:rsid w:val="000725AB"/>
    <w:rsid w:val="0007377A"/>
    <w:rsid w:val="000F2EF8"/>
    <w:rsid w:val="0019077F"/>
    <w:rsid w:val="00212710"/>
    <w:rsid w:val="00232716"/>
    <w:rsid w:val="002B25FA"/>
    <w:rsid w:val="002C711C"/>
    <w:rsid w:val="002D6E2F"/>
    <w:rsid w:val="004A2726"/>
    <w:rsid w:val="004B1F23"/>
    <w:rsid w:val="005A40D3"/>
    <w:rsid w:val="006130A8"/>
    <w:rsid w:val="006B30A9"/>
    <w:rsid w:val="006E7C82"/>
    <w:rsid w:val="0073770A"/>
    <w:rsid w:val="00751BED"/>
    <w:rsid w:val="008058E2"/>
    <w:rsid w:val="00844C81"/>
    <w:rsid w:val="00872F19"/>
    <w:rsid w:val="009A11C9"/>
    <w:rsid w:val="00B20942"/>
    <w:rsid w:val="00BB3AC7"/>
    <w:rsid w:val="00C0783E"/>
    <w:rsid w:val="00D3261F"/>
    <w:rsid w:val="00D46454"/>
    <w:rsid w:val="00D64248"/>
    <w:rsid w:val="00EA1DEE"/>
    <w:rsid w:val="00F13E97"/>
    <w:rsid w:val="00F8606F"/>
    <w:rsid w:val="00F96F01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2B25F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F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B25FA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semiHidden/>
    <w:rsid w:val="002B25FA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2B25FA"/>
    <w:rPr>
      <w:b/>
      <w:bCs/>
    </w:rPr>
  </w:style>
  <w:style w:type="character" w:styleId="a4">
    <w:name w:val="Emphasis"/>
    <w:qFormat/>
    <w:rsid w:val="002B25FA"/>
    <w:rPr>
      <w:i/>
      <w:iCs/>
    </w:rPr>
  </w:style>
  <w:style w:type="paragraph" w:styleId="a5">
    <w:name w:val="List Paragraph"/>
    <w:basedOn w:val="a"/>
    <w:uiPriority w:val="34"/>
    <w:qFormat/>
    <w:rsid w:val="002B25FA"/>
    <w:pPr>
      <w:ind w:leftChars="200" w:left="480"/>
    </w:pPr>
  </w:style>
  <w:style w:type="character" w:styleId="a6">
    <w:name w:val="Hyperlink"/>
    <w:semiHidden/>
    <w:rsid w:val="002127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2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261F"/>
    <w:rPr>
      <w:kern w:val="2"/>
    </w:rPr>
  </w:style>
  <w:style w:type="paragraph" w:styleId="a9">
    <w:name w:val="footer"/>
    <w:basedOn w:val="a"/>
    <w:link w:val="aa"/>
    <w:uiPriority w:val="99"/>
    <w:unhideWhenUsed/>
    <w:rsid w:val="00D32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261F"/>
    <w:rPr>
      <w:kern w:val="2"/>
    </w:rPr>
  </w:style>
  <w:style w:type="table" w:styleId="ab">
    <w:name w:val="Table Grid"/>
    <w:basedOn w:val="a1"/>
    <w:uiPriority w:val="59"/>
    <w:rsid w:val="00D3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2B25F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F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B25FA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semiHidden/>
    <w:rsid w:val="002B25FA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2B25FA"/>
    <w:rPr>
      <w:b/>
      <w:bCs/>
    </w:rPr>
  </w:style>
  <w:style w:type="character" w:styleId="a4">
    <w:name w:val="Emphasis"/>
    <w:qFormat/>
    <w:rsid w:val="002B25FA"/>
    <w:rPr>
      <w:i/>
      <w:iCs/>
    </w:rPr>
  </w:style>
  <w:style w:type="paragraph" w:styleId="a5">
    <w:name w:val="List Paragraph"/>
    <w:basedOn w:val="a"/>
    <w:uiPriority w:val="34"/>
    <w:qFormat/>
    <w:rsid w:val="002B25FA"/>
    <w:pPr>
      <w:ind w:leftChars="200" w:left="480"/>
    </w:pPr>
  </w:style>
  <w:style w:type="character" w:styleId="a6">
    <w:name w:val="Hyperlink"/>
    <w:semiHidden/>
    <w:rsid w:val="002127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2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261F"/>
    <w:rPr>
      <w:kern w:val="2"/>
    </w:rPr>
  </w:style>
  <w:style w:type="paragraph" w:styleId="a9">
    <w:name w:val="footer"/>
    <w:basedOn w:val="a"/>
    <w:link w:val="aa"/>
    <w:uiPriority w:val="99"/>
    <w:unhideWhenUsed/>
    <w:rsid w:val="00D32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261F"/>
    <w:rPr>
      <w:kern w:val="2"/>
    </w:rPr>
  </w:style>
  <w:style w:type="table" w:styleId="ab">
    <w:name w:val="Table Grid"/>
    <w:basedOn w:val="a1"/>
    <w:uiPriority w:val="59"/>
    <w:rsid w:val="00D3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tlogin</dc:creator>
  <cp:lastModifiedBy>tlogin</cp:lastModifiedBy>
  <cp:revision>2</cp:revision>
  <dcterms:created xsi:type="dcterms:W3CDTF">2019-03-21T06:45:00Z</dcterms:created>
  <dcterms:modified xsi:type="dcterms:W3CDTF">2019-03-21T06:45:00Z</dcterms:modified>
</cp:coreProperties>
</file>